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B01" w14:textId="22ECD656" w:rsidR="00DB4897" w:rsidRPr="00321FBA" w:rsidRDefault="00321FBA">
      <w:pPr>
        <w:rPr>
          <w:rFonts w:ascii="Calibri" w:hAnsi="Calibri" w:cs="Calibri"/>
          <w:sz w:val="22"/>
          <w:szCs w:val="22"/>
        </w:rPr>
      </w:pPr>
      <w:r w:rsidRPr="00321FBA">
        <w:rPr>
          <w:rFonts w:ascii="Calibri" w:hAnsi="Calibri" w:cs="Calibri"/>
          <w:sz w:val="22"/>
          <w:szCs w:val="22"/>
        </w:rPr>
        <w:t xml:space="preserve">EMPILHADEIRA PALETRANS </w:t>
      </w:r>
      <w:r w:rsidRPr="00321FBA">
        <w:rPr>
          <w:rFonts w:ascii="Calibri" w:hAnsi="Calibri" w:cs="Calibri"/>
          <w:sz w:val="22"/>
          <w:szCs w:val="22"/>
        </w:rPr>
        <w:t>LM 516 MILLENIUM</w:t>
      </w:r>
    </w:p>
    <w:p w14:paraId="18BBD22D" w14:textId="5ABF3668" w:rsidR="00BE729E" w:rsidRPr="00321FBA" w:rsidRDefault="00321FBA">
      <w:pPr>
        <w:rPr>
          <w:rFonts w:ascii="Calibri" w:hAnsi="Calibri" w:cs="Calibri"/>
          <w:sz w:val="22"/>
          <w:szCs w:val="22"/>
        </w:rPr>
      </w:pPr>
      <w:r w:rsidRPr="00321FBA">
        <w:rPr>
          <w:rFonts w:ascii="Calibri" w:hAnsi="Calibri" w:cs="Calibri"/>
          <w:sz w:val="22"/>
          <w:szCs w:val="22"/>
        </w:rPr>
        <w:t>FICHA TÉCNICA:</w:t>
      </w:r>
    </w:p>
    <w:p w14:paraId="7A166FCE" w14:textId="58B79AC7" w:rsidR="00BE729E" w:rsidRPr="00321FBA" w:rsidRDefault="00321FBA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>Marca:</w:t>
      </w:r>
      <w:r w:rsidRPr="00321FBA">
        <w:rPr>
          <w:rFonts w:ascii="Calibri" w:hAnsi="Calibri" w:cs="Calibri"/>
          <w:sz w:val="22"/>
          <w:szCs w:val="22"/>
        </w:rPr>
        <w:t xml:space="preserve"> </w:t>
      </w:r>
      <w:r w:rsidRPr="00321FBA">
        <w:rPr>
          <w:rFonts w:ascii="Calibri" w:hAnsi="Calibri" w:cs="Calibri"/>
          <w:sz w:val="22"/>
          <w:szCs w:val="22"/>
        </w:rPr>
        <w:t>PALETRANS</w:t>
      </w:r>
    </w:p>
    <w:p w14:paraId="1E9BD82B" w14:textId="72E76C78" w:rsidR="00BE729E" w:rsidRPr="00321FBA" w:rsidRDefault="00321FBA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321FBA">
        <w:rPr>
          <w:rFonts w:ascii="Calibri" w:hAnsi="Calibri" w:cs="Calibri"/>
          <w:sz w:val="22"/>
          <w:szCs w:val="22"/>
        </w:rPr>
        <w:t>LM 516 MILLENIUM</w:t>
      </w:r>
    </w:p>
    <w:p w14:paraId="09E5982C" w14:textId="23704D36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Capacidade De Carga (Q): </w:t>
      </w:r>
      <w:r w:rsidRPr="00321FBA">
        <w:rPr>
          <w:rFonts w:ascii="Calibri" w:hAnsi="Calibri" w:cs="Calibri"/>
          <w:sz w:val="22"/>
          <w:szCs w:val="22"/>
        </w:rPr>
        <w:t>500 KG</w:t>
      </w:r>
    </w:p>
    <w:p w14:paraId="7ABF6E8E" w14:textId="36EAFCB6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Centro De Carga (C): </w:t>
      </w:r>
      <w:r w:rsidRPr="00321FBA">
        <w:rPr>
          <w:rFonts w:ascii="Calibri" w:hAnsi="Calibri" w:cs="Calibri"/>
          <w:sz w:val="22"/>
          <w:szCs w:val="22"/>
        </w:rPr>
        <w:t>600 MM</w:t>
      </w:r>
    </w:p>
    <w:p w14:paraId="544D38E3" w14:textId="0991E2B5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Distância Entre Eixos (Y): </w:t>
      </w:r>
      <w:r w:rsidRPr="00321FBA">
        <w:rPr>
          <w:rFonts w:ascii="Calibri" w:hAnsi="Calibri" w:cs="Calibri"/>
          <w:sz w:val="22"/>
          <w:szCs w:val="22"/>
        </w:rPr>
        <w:t>1140 MM</w:t>
      </w:r>
    </w:p>
    <w:p w14:paraId="472DFB24" w14:textId="39CD64E1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Peso Do Equipamento (Sem Carga): </w:t>
      </w:r>
      <w:r w:rsidRPr="00321FBA">
        <w:rPr>
          <w:rFonts w:ascii="Calibri" w:hAnsi="Calibri" w:cs="Calibri"/>
          <w:sz w:val="22"/>
          <w:szCs w:val="22"/>
        </w:rPr>
        <w:t>136 KG</w:t>
      </w:r>
    </w:p>
    <w:p w14:paraId="429E28D3" w14:textId="0401C395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Carga Máxima Por Eixo Com Carga (Tração / Carga): </w:t>
      </w:r>
      <w:r w:rsidRPr="00321FBA">
        <w:rPr>
          <w:rFonts w:ascii="Calibri" w:hAnsi="Calibri" w:cs="Calibri"/>
          <w:sz w:val="22"/>
          <w:szCs w:val="22"/>
        </w:rPr>
        <w:t>248 – 388 KG</w:t>
      </w:r>
    </w:p>
    <w:p w14:paraId="3DF4B296" w14:textId="602980DE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Altura Do Mastro Abaixado (H1): </w:t>
      </w:r>
      <w:r w:rsidRPr="00321FBA">
        <w:rPr>
          <w:rFonts w:ascii="Calibri" w:hAnsi="Calibri" w:cs="Calibri"/>
          <w:sz w:val="22"/>
          <w:szCs w:val="22"/>
        </w:rPr>
        <w:t>2010 MM</w:t>
      </w:r>
    </w:p>
    <w:p w14:paraId="52078AE2" w14:textId="772AB5ED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>Máxima Elevação Dos Garfos (H3):</w:t>
      </w:r>
      <w:r w:rsidRPr="00321FBA">
        <w:rPr>
          <w:rFonts w:ascii="Calibri" w:hAnsi="Calibri" w:cs="Calibri"/>
          <w:sz w:val="22"/>
          <w:szCs w:val="22"/>
        </w:rPr>
        <w:t xml:space="preserve"> 1600 MM</w:t>
      </w:r>
    </w:p>
    <w:p w14:paraId="58744BFB" w14:textId="4EBF17A8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Altura Do Chão Ao Timão (H14): </w:t>
      </w:r>
      <w:r w:rsidRPr="00321FBA">
        <w:rPr>
          <w:rFonts w:ascii="Calibri" w:hAnsi="Calibri" w:cs="Calibri"/>
          <w:sz w:val="22"/>
          <w:szCs w:val="22"/>
        </w:rPr>
        <w:t>1265 MM</w:t>
      </w:r>
    </w:p>
    <w:p w14:paraId="4038F924" w14:textId="2CF224AE" w:rsidR="00BE729E" w:rsidRPr="00321FBA" w:rsidRDefault="00321FBA" w:rsidP="00BE729E">
      <w:pPr>
        <w:rPr>
          <w:rFonts w:ascii="Calibri" w:hAnsi="Calibri" w:cs="Calibri"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Altura Do Garfo Na Posição Abaixada (H13): </w:t>
      </w:r>
      <w:r w:rsidRPr="00321FBA">
        <w:rPr>
          <w:rFonts w:ascii="Calibri" w:hAnsi="Calibri" w:cs="Calibri"/>
          <w:sz w:val="22"/>
          <w:szCs w:val="22"/>
        </w:rPr>
        <w:t>85 MM</w:t>
      </w:r>
    </w:p>
    <w:p w14:paraId="6A641231" w14:textId="2502BBB9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Comprimento Total (L1): </w:t>
      </w:r>
      <w:r w:rsidRPr="00321FBA">
        <w:rPr>
          <w:rFonts w:ascii="Calibri" w:hAnsi="Calibri" w:cs="Calibri"/>
          <w:sz w:val="22"/>
          <w:szCs w:val="22"/>
        </w:rPr>
        <w:t>1540 MM</w:t>
      </w:r>
    </w:p>
    <w:p w14:paraId="4E9F2F0F" w14:textId="13931D69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Largura Total (B1): </w:t>
      </w:r>
      <w:r w:rsidRPr="00321FBA">
        <w:rPr>
          <w:rFonts w:ascii="Calibri" w:hAnsi="Calibri" w:cs="Calibri"/>
          <w:sz w:val="22"/>
          <w:szCs w:val="22"/>
        </w:rPr>
        <w:t>590 MM</w:t>
      </w:r>
    </w:p>
    <w:p w14:paraId="01F2A24A" w14:textId="4B117B1B" w:rsidR="00BE729E" w:rsidRPr="00321FBA" w:rsidRDefault="00321FBA" w:rsidP="00BE729E">
      <w:pPr>
        <w:rPr>
          <w:rFonts w:ascii="Calibri" w:hAnsi="Calibri" w:cs="Calibri"/>
          <w:b/>
          <w:bCs/>
          <w:sz w:val="22"/>
          <w:szCs w:val="22"/>
        </w:rPr>
      </w:pPr>
      <w:r w:rsidRPr="00321FBA">
        <w:rPr>
          <w:rFonts w:ascii="Calibri" w:hAnsi="Calibri" w:cs="Calibri"/>
          <w:b/>
          <w:bCs/>
          <w:sz w:val="22"/>
          <w:szCs w:val="22"/>
        </w:rPr>
        <w:t xml:space="preserve">Dimensões Dos Garfos (S/E/L): </w:t>
      </w:r>
      <w:r w:rsidRPr="00321FBA">
        <w:rPr>
          <w:rFonts w:ascii="Calibri" w:hAnsi="Calibri" w:cs="Calibri"/>
          <w:sz w:val="22"/>
          <w:szCs w:val="22"/>
        </w:rPr>
        <w:t>70 / 130 / 1150 MM</w:t>
      </w:r>
    </w:p>
    <w:p w14:paraId="068D5621" w14:textId="77777777" w:rsidR="00321FBA" w:rsidRPr="00321FBA" w:rsidRDefault="00321FBA" w:rsidP="00321FBA">
      <w:pPr>
        <w:rPr>
          <w:rFonts w:ascii="Calibri" w:hAnsi="Calibri" w:cs="Calibri"/>
          <w:sz w:val="22"/>
          <w:szCs w:val="22"/>
        </w:rPr>
      </w:pPr>
    </w:p>
    <w:p w14:paraId="73C7A7EB" w14:textId="772DD1C7" w:rsidR="00BE729E" w:rsidRPr="00321FBA" w:rsidRDefault="00321FBA" w:rsidP="00321FBA">
      <w:pPr>
        <w:rPr>
          <w:rFonts w:ascii="Calibri" w:hAnsi="Calibri" w:cs="Calibri"/>
          <w:sz w:val="22"/>
          <w:szCs w:val="22"/>
        </w:rPr>
      </w:pPr>
      <w:r w:rsidRPr="00321FBA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#Indústria4;</w:t>
      </w:r>
    </w:p>
    <w:sectPr w:rsidR="00BE729E" w:rsidRPr="00321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9E"/>
    <w:rsid w:val="00321FBA"/>
    <w:rsid w:val="006B6F46"/>
    <w:rsid w:val="007B48F9"/>
    <w:rsid w:val="00BE729E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F241"/>
  <w15:chartTrackingRefBased/>
  <w15:docId w15:val="{55E45F72-F959-4FC6-83D4-C970AC54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72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72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72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72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72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72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72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72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72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72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7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1</cp:revision>
  <dcterms:created xsi:type="dcterms:W3CDTF">2025-10-28T17:27:00Z</dcterms:created>
  <dcterms:modified xsi:type="dcterms:W3CDTF">2025-10-28T17:40:00Z</dcterms:modified>
</cp:coreProperties>
</file>